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34" w:type="dxa"/>
        <w:tblInd w:w="97" w:type="dxa"/>
        <w:tblLook w:val="0000" w:firstRow="0" w:lastRow="0" w:firstColumn="0" w:lastColumn="0" w:noHBand="0" w:noVBand="0"/>
      </w:tblPr>
      <w:tblGrid>
        <w:gridCol w:w="3820"/>
        <w:gridCol w:w="2854"/>
        <w:gridCol w:w="3260"/>
      </w:tblGrid>
      <w:tr w:rsidR="00C31257" w14:paraId="566C1C92" w14:textId="77777777" w:rsidTr="008913F5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</w:tcPr>
          <w:p w14:paraId="0472A370" w14:textId="77777777" w:rsidR="00C31257" w:rsidRPr="00893F43" w:rsidRDefault="00C31257" w:rsidP="008913F5">
            <w:pPr>
              <w:spacing w:line="360" w:lineRule="auto"/>
              <w:jc w:val="center"/>
              <w:rPr>
                <w:i/>
                <w:iCs/>
                <w:color w:val="000000"/>
                <w:lang w:val="uk-UA"/>
              </w:rPr>
            </w:pPr>
            <w:r w:rsidRPr="00893F43">
              <w:rPr>
                <w:i/>
                <w:iCs/>
                <w:color w:val="00B0F0"/>
                <w:lang w:val="uk-UA"/>
              </w:rPr>
              <w:t>Назва інституту</w:t>
            </w:r>
          </w:p>
        </w:tc>
        <w:tc>
          <w:tcPr>
            <w:tcW w:w="2854" w:type="dxa"/>
            <w:shd w:val="clear" w:color="auto" w:fill="auto"/>
            <w:noWrap/>
            <w:vAlign w:val="bottom"/>
          </w:tcPr>
          <w:p w14:paraId="3CF4BA35" w14:textId="77777777" w:rsidR="00C31257" w:rsidRDefault="00C31257" w:rsidP="008913F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139857C7" w14:textId="77777777" w:rsidR="00C31257" w:rsidRDefault="00C31257" w:rsidP="008913F5">
            <w:pPr>
              <w:spacing w:line="360" w:lineRule="auto"/>
              <w:ind w:left="773" w:hanging="773"/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 xml:space="preserve">     </w:t>
            </w:r>
            <w:r w:rsidRPr="00300772">
              <w:rPr>
                <w:color w:val="000000"/>
                <w:lang w:val="uk-UA"/>
              </w:rPr>
              <w:t>Першому п</w:t>
            </w:r>
            <w:proofErr w:type="spellStart"/>
            <w:r>
              <w:rPr>
                <w:color w:val="000000"/>
              </w:rPr>
              <w:t>роректору</w:t>
            </w:r>
            <w:proofErr w:type="spellEnd"/>
          </w:p>
        </w:tc>
      </w:tr>
      <w:tr w:rsidR="00C31257" w14:paraId="2FBB35DE" w14:textId="77777777" w:rsidTr="008913F5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</w:tcPr>
          <w:p w14:paraId="0C90FE7C" w14:textId="77777777" w:rsidR="00C31257" w:rsidRDefault="00C31257" w:rsidP="008913F5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СЛУЖБОВА ЗАПИСКА</w:t>
            </w:r>
          </w:p>
        </w:tc>
        <w:tc>
          <w:tcPr>
            <w:tcW w:w="2854" w:type="dxa"/>
            <w:shd w:val="clear" w:color="auto" w:fill="auto"/>
            <w:noWrap/>
            <w:vAlign w:val="bottom"/>
          </w:tcPr>
          <w:p w14:paraId="317F8EAC" w14:textId="77777777" w:rsidR="00C31257" w:rsidRDefault="00C31257" w:rsidP="008913F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05913C19" w14:textId="77777777" w:rsidR="00C31257" w:rsidRDefault="00C31257" w:rsidP="008913F5">
            <w:pPr>
              <w:spacing w:line="360" w:lineRule="auto"/>
              <w:ind w:left="489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проф. Нестеренко С.А.</w:t>
            </w:r>
          </w:p>
        </w:tc>
      </w:tr>
      <w:tr w:rsidR="00C31257" w14:paraId="6EDC53A3" w14:textId="77777777" w:rsidTr="008913F5">
        <w:trPr>
          <w:trHeight w:val="315"/>
        </w:trPr>
        <w:tc>
          <w:tcPr>
            <w:tcW w:w="3820" w:type="dxa"/>
            <w:shd w:val="clear" w:color="auto" w:fill="auto"/>
            <w:noWrap/>
            <w:vAlign w:val="bottom"/>
          </w:tcPr>
          <w:p w14:paraId="3C0E54A0" w14:textId="77777777" w:rsidR="00C31257" w:rsidRPr="00893F43" w:rsidRDefault="00C31257" w:rsidP="008913F5">
            <w:pPr>
              <w:spacing w:line="360" w:lineRule="auto"/>
              <w:jc w:val="center"/>
              <w:rPr>
                <w:i/>
                <w:iCs/>
                <w:color w:val="000000"/>
                <w:lang w:val="uk-UA"/>
              </w:rPr>
            </w:pPr>
            <w:r w:rsidRPr="00893F43">
              <w:rPr>
                <w:i/>
                <w:iCs/>
                <w:color w:val="00B0F0"/>
                <w:lang w:val="uk-UA"/>
              </w:rPr>
              <w:t>дата</w:t>
            </w:r>
          </w:p>
        </w:tc>
        <w:tc>
          <w:tcPr>
            <w:tcW w:w="2854" w:type="dxa"/>
            <w:shd w:val="clear" w:color="auto" w:fill="auto"/>
            <w:noWrap/>
            <w:vAlign w:val="bottom"/>
          </w:tcPr>
          <w:p w14:paraId="0CD142D6" w14:textId="77777777" w:rsidR="00C31257" w:rsidRDefault="00C31257" w:rsidP="008913F5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52FDD4DF" w14:textId="77777777" w:rsidR="00C31257" w:rsidRDefault="00C31257" w:rsidP="008913F5">
            <w:pPr>
              <w:spacing w:line="360" w:lineRule="auto"/>
              <w:rPr>
                <w:color w:val="000000"/>
              </w:rPr>
            </w:pPr>
          </w:p>
        </w:tc>
      </w:tr>
    </w:tbl>
    <w:p w14:paraId="1581923F" w14:textId="77777777" w:rsidR="00C31257" w:rsidRDefault="00C31257" w:rsidP="00C31257">
      <w:pPr>
        <w:rPr>
          <w:lang w:val="uk-UA"/>
        </w:rPr>
      </w:pPr>
    </w:p>
    <w:p w14:paraId="26D44272" w14:textId="77777777" w:rsidR="00C31257" w:rsidRDefault="00C31257" w:rsidP="00C31257">
      <w:pPr>
        <w:spacing w:line="360" w:lineRule="auto"/>
        <w:ind w:firstLine="708"/>
        <w:jc w:val="both"/>
        <w:rPr>
          <w:color w:val="000000"/>
          <w:lang w:val="uk-UA"/>
        </w:rPr>
      </w:pPr>
      <w:r w:rsidRPr="00A86E36">
        <w:rPr>
          <w:color w:val="000000"/>
          <w:lang w:val="uk-UA"/>
        </w:rPr>
        <w:t>Доводимо до вашого відома перелік дисциплін загальної підготовки та здобувачів</w:t>
      </w:r>
      <w:r>
        <w:rPr>
          <w:color w:val="000000"/>
          <w:lang w:val="uk-UA"/>
        </w:rPr>
        <w:t xml:space="preserve"> </w:t>
      </w:r>
      <w:r>
        <w:rPr>
          <w:color w:val="00B0F0"/>
          <w:lang w:val="uk-UA"/>
        </w:rPr>
        <w:t xml:space="preserve">вказати </w:t>
      </w:r>
      <w:r w:rsidRPr="00512CCB">
        <w:rPr>
          <w:color w:val="00B0F0"/>
          <w:lang w:val="uk-UA"/>
        </w:rPr>
        <w:t>курс</w:t>
      </w:r>
      <w:r>
        <w:rPr>
          <w:color w:val="00B0F0"/>
          <w:vertAlign w:val="superscript"/>
          <w:lang w:val="uk-UA"/>
        </w:rPr>
        <w:t>1</w:t>
      </w:r>
      <w:r w:rsidRPr="00512CCB">
        <w:rPr>
          <w:color w:val="00B0F0"/>
          <w:lang w:val="uk-UA"/>
        </w:rPr>
        <w:t xml:space="preserve"> </w:t>
      </w:r>
      <w:r>
        <w:rPr>
          <w:color w:val="FF0000"/>
          <w:lang w:val="uk-UA"/>
        </w:rPr>
        <w:t xml:space="preserve"> </w:t>
      </w:r>
      <w:r w:rsidRPr="00A86E36">
        <w:rPr>
          <w:color w:val="000000"/>
          <w:lang w:val="uk-UA"/>
        </w:rPr>
        <w:t>першого (бакалаврського) рівня вищої освіти, які їх обрали для вивчення</w:t>
      </w:r>
      <w:r>
        <w:rPr>
          <w:color w:val="000000"/>
          <w:lang w:val="uk-UA"/>
        </w:rPr>
        <w:t>:</w:t>
      </w:r>
    </w:p>
    <w:p w14:paraId="3805D4CC" w14:textId="7B70630E" w:rsidR="00C31257" w:rsidRPr="00E06FDB" w:rsidRDefault="00C31257" w:rsidP="00C31257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E06FDB">
        <w:rPr>
          <w:color w:val="000000"/>
          <w:lang w:val="uk-UA"/>
        </w:rPr>
        <w:t>в осінньому семестрі 202</w:t>
      </w:r>
      <w:r>
        <w:rPr>
          <w:color w:val="000000"/>
          <w:lang w:val="uk-UA"/>
        </w:rPr>
        <w:t>5</w:t>
      </w:r>
      <w:r w:rsidRPr="00E06FDB">
        <w:rPr>
          <w:color w:val="000000"/>
          <w:lang w:val="uk-UA"/>
        </w:rPr>
        <w:t>-202</w:t>
      </w:r>
      <w:r>
        <w:rPr>
          <w:color w:val="000000"/>
          <w:lang w:val="uk-UA"/>
        </w:rPr>
        <w:t>6</w:t>
      </w:r>
      <w:r w:rsidRPr="00E06FDB">
        <w:rPr>
          <w:color w:val="000000"/>
          <w:lang w:val="uk-UA"/>
        </w:rPr>
        <w:t xml:space="preserve"> навчального року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246"/>
        <w:gridCol w:w="2084"/>
        <w:gridCol w:w="2086"/>
        <w:gridCol w:w="8"/>
      </w:tblGrid>
      <w:tr w:rsidR="00C31257" w:rsidRPr="008B31B3" w14:paraId="684148B8" w14:textId="77777777" w:rsidTr="008913F5">
        <w:trPr>
          <w:gridAfter w:val="1"/>
          <w:wAfter w:w="8" w:type="dxa"/>
          <w:trHeight w:val="42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2C17797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 w:rsidRPr="008B31B3">
              <w:rPr>
                <w:lang w:val="uk-UA"/>
              </w:rPr>
              <w:t>№</w:t>
            </w:r>
            <w:r>
              <w:rPr>
                <w:lang w:val="uk-UA"/>
              </w:rPr>
              <w:t xml:space="preserve"> з/п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6315C1C2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 w:rsidRPr="008B31B3">
              <w:rPr>
                <w:lang w:val="uk-UA"/>
              </w:rPr>
              <w:t>Прізвище, ім’я по батькові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54B70A83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 w:rsidRPr="008B31B3">
              <w:rPr>
                <w:lang w:val="uk-UA"/>
              </w:rPr>
              <w:t>Спеціальність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0D1B3808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 w:rsidRPr="008B31B3">
              <w:rPr>
                <w:lang w:val="uk-UA"/>
              </w:rPr>
              <w:t>Група</w:t>
            </w:r>
          </w:p>
        </w:tc>
      </w:tr>
      <w:tr w:rsidR="00C31257" w:rsidRPr="008B31B3" w14:paraId="432FF6BB" w14:textId="77777777" w:rsidTr="008913F5">
        <w:trPr>
          <w:jc w:val="center"/>
        </w:trPr>
        <w:tc>
          <w:tcPr>
            <w:tcW w:w="9986" w:type="dxa"/>
            <w:gridSpan w:val="5"/>
            <w:shd w:val="clear" w:color="auto" w:fill="auto"/>
            <w:vAlign w:val="center"/>
          </w:tcPr>
          <w:p w14:paraId="2B8FB56E" w14:textId="77777777" w:rsidR="00C31257" w:rsidRPr="00E06FDB" w:rsidRDefault="00C31257" w:rsidP="008913F5">
            <w:pPr>
              <w:jc w:val="center"/>
              <w:rPr>
                <w:b/>
                <w:i/>
                <w:lang w:val="uk-UA"/>
              </w:rPr>
            </w:pPr>
            <w:r w:rsidRPr="00E06FDB">
              <w:rPr>
                <w:b/>
                <w:i/>
                <w:lang w:val="uk-UA"/>
              </w:rPr>
              <w:t>Назва дисципліни</w:t>
            </w:r>
          </w:p>
        </w:tc>
      </w:tr>
      <w:tr w:rsidR="00C31257" w:rsidRPr="008B31B3" w14:paraId="62FDC0D5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22193F80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3DA5C3A1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1B4EBED3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36FB5522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1BE34D2A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3BDB9028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71363422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477AE1E1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5038535F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4941DE74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7A13FC14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6BBA7177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6A9FD924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115A1E1C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0DEAFF34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7EFFF083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3BBAD2C4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093488BE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3F6E84D7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60D6A876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0B4D323B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14:paraId="2B8CA7B9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4E0B3714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1F4CD010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5C8A8D2D" w14:textId="77777777" w:rsidTr="008913F5">
        <w:trPr>
          <w:jc w:val="center"/>
        </w:trPr>
        <w:tc>
          <w:tcPr>
            <w:tcW w:w="9986" w:type="dxa"/>
            <w:gridSpan w:val="5"/>
            <w:shd w:val="clear" w:color="auto" w:fill="auto"/>
            <w:vAlign w:val="center"/>
          </w:tcPr>
          <w:p w14:paraId="2609AEFB" w14:textId="77777777" w:rsidR="00C31257" w:rsidRPr="008B31B3" w:rsidRDefault="00C31257" w:rsidP="008913F5">
            <w:pPr>
              <w:jc w:val="center"/>
              <w:rPr>
                <w:b/>
                <w:i/>
                <w:lang w:val="uk-UA"/>
              </w:rPr>
            </w:pPr>
            <w:r w:rsidRPr="00E06FDB">
              <w:rPr>
                <w:b/>
                <w:i/>
                <w:lang w:val="uk-UA"/>
              </w:rPr>
              <w:t>Назва дисципліни</w:t>
            </w:r>
          </w:p>
        </w:tc>
      </w:tr>
      <w:tr w:rsidR="00C31257" w:rsidRPr="008B31B3" w14:paraId="4F1D8F53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4A56E7D1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0308090F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6650268A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2BE36EC7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37B46CF7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3C10447C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57202103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069F5360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294E30D7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1388CC3E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1FC516CD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67086C7E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49371C8D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624F33F3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55FE6BAC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02102DA2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41B361CA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19BB563C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42E7E9BA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</w:tbl>
    <w:p w14:paraId="1C757CEE" w14:textId="77777777" w:rsidR="00C31257" w:rsidRDefault="00C31257" w:rsidP="00C31257">
      <w:pPr>
        <w:spacing w:line="360" w:lineRule="auto"/>
        <w:ind w:firstLine="708"/>
        <w:jc w:val="both"/>
        <w:rPr>
          <w:color w:val="000000"/>
          <w:lang w:val="uk-UA"/>
        </w:rPr>
      </w:pPr>
    </w:p>
    <w:p w14:paraId="624668F6" w14:textId="2298C547" w:rsidR="00C31257" w:rsidRPr="00147828" w:rsidRDefault="00C31257" w:rsidP="00C31257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147828">
        <w:rPr>
          <w:color w:val="000000"/>
          <w:lang w:val="uk-UA"/>
        </w:rPr>
        <w:t xml:space="preserve">в весняному семестрі </w:t>
      </w:r>
      <w:r w:rsidRPr="00E06FDB">
        <w:rPr>
          <w:color w:val="000000"/>
          <w:lang w:val="uk-UA"/>
        </w:rPr>
        <w:t>202</w:t>
      </w:r>
      <w:r>
        <w:rPr>
          <w:color w:val="000000"/>
          <w:lang w:val="uk-UA"/>
        </w:rPr>
        <w:t>5</w:t>
      </w:r>
      <w:r w:rsidRPr="00E06FDB">
        <w:rPr>
          <w:color w:val="000000"/>
          <w:lang w:val="uk-UA"/>
        </w:rPr>
        <w:t>-202</w:t>
      </w:r>
      <w:r>
        <w:rPr>
          <w:color w:val="000000"/>
          <w:lang w:val="uk-UA"/>
        </w:rPr>
        <w:t>6</w:t>
      </w:r>
      <w:r w:rsidRPr="00E06FDB">
        <w:rPr>
          <w:color w:val="000000"/>
          <w:lang w:val="uk-UA"/>
        </w:rPr>
        <w:t xml:space="preserve"> навчального року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5246"/>
        <w:gridCol w:w="2084"/>
        <w:gridCol w:w="2086"/>
        <w:gridCol w:w="8"/>
      </w:tblGrid>
      <w:tr w:rsidR="00C31257" w:rsidRPr="008B31B3" w14:paraId="5246E268" w14:textId="77777777" w:rsidTr="008913F5">
        <w:trPr>
          <w:gridAfter w:val="1"/>
          <w:wAfter w:w="8" w:type="dxa"/>
          <w:trHeight w:val="42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358F8A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 w:rsidRPr="008B31B3">
              <w:rPr>
                <w:lang w:val="uk-UA"/>
              </w:rPr>
              <w:t>№</w:t>
            </w:r>
            <w:r>
              <w:rPr>
                <w:lang w:val="uk-UA"/>
              </w:rPr>
              <w:t xml:space="preserve"> з/п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1BD089BC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 w:rsidRPr="008B31B3">
              <w:rPr>
                <w:lang w:val="uk-UA"/>
              </w:rPr>
              <w:t>Прізвище, ім’я по батькові</w:t>
            </w:r>
          </w:p>
        </w:tc>
        <w:tc>
          <w:tcPr>
            <w:tcW w:w="2084" w:type="dxa"/>
            <w:shd w:val="clear" w:color="auto" w:fill="auto"/>
            <w:vAlign w:val="center"/>
          </w:tcPr>
          <w:p w14:paraId="2A40BAA7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 w:rsidRPr="008B31B3">
              <w:rPr>
                <w:lang w:val="uk-UA"/>
              </w:rPr>
              <w:t>Спеціальність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10456BD7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 w:rsidRPr="008B31B3">
              <w:rPr>
                <w:lang w:val="uk-UA"/>
              </w:rPr>
              <w:t>Група</w:t>
            </w:r>
          </w:p>
        </w:tc>
      </w:tr>
      <w:tr w:rsidR="00C31257" w:rsidRPr="008B31B3" w14:paraId="3C9C2618" w14:textId="77777777" w:rsidTr="008913F5">
        <w:trPr>
          <w:jc w:val="center"/>
        </w:trPr>
        <w:tc>
          <w:tcPr>
            <w:tcW w:w="9986" w:type="dxa"/>
            <w:gridSpan w:val="5"/>
            <w:shd w:val="clear" w:color="auto" w:fill="auto"/>
            <w:vAlign w:val="center"/>
          </w:tcPr>
          <w:p w14:paraId="04689EAE" w14:textId="77777777" w:rsidR="00C31257" w:rsidRPr="00E06FDB" w:rsidRDefault="00C31257" w:rsidP="008913F5">
            <w:pPr>
              <w:jc w:val="center"/>
              <w:rPr>
                <w:b/>
                <w:i/>
                <w:lang w:val="uk-UA"/>
              </w:rPr>
            </w:pPr>
            <w:r w:rsidRPr="00E06FDB">
              <w:rPr>
                <w:b/>
                <w:i/>
                <w:lang w:val="uk-UA"/>
              </w:rPr>
              <w:t>Назва дисципліни</w:t>
            </w:r>
          </w:p>
        </w:tc>
      </w:tr>
      <w:tr w:rsidR="00C31257" w:rsidRPr="008B31B3" w14:paraId="573B9440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4D6E38FD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188D2CB0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7AF80931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188591EB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1E5C5964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23B337B7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2D6D2081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4E84B11B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538B3425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236EEBEA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57DE2506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003F2CE7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12AA459B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293CFAD1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0D2D44FE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715D40B4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21882B49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7FF14697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662DFC19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46A44F72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1CBC8C0F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5246" w:type="dxa"/>
            <w:shd w:val="clear" w:color="auto" w:fill="auto"/>
            <w:vAlign w:val="center"/>
          </w:tcPr>
          <w:p w14:paraId="0855CF61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5F016AFE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5472794D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1D3E23DB" w14:textId="77777777" w:rsidTr="008913F5">
        <w:trPr>
          <w:jc w:val="center"/>
        </w:trPr>
        <w:tc>
          <w:tcPr>
            <w:tcW w:w="9986" w:type="dxa"/>
            <w:gridSpan w:val="5"/>
            <w:shd w:val="clear" w:color="auto" w:fill="auto"/>
            <w:vAlign w:val="center"/>
          </w:tcPr>
          <w:p w14:paraId="2888A567" w14:textId="77777777" w:rsidR="00C31257" w:rsidRPr="008B31B3" w:rsidRDefault="00C31257" w:rsidP="008913F5">
            <w:pPr>
              <w:jc w:val="center"/>
              <w:rPr>
                <w:b/>
                <w:i/>
                <w:lang w:val="uk-UA"/>
              </w:rPr>
            </w:pPr>
            <w:r w:rsidRPr="00E06FDB">
              <w:rPr>
                <w:b/>
                <w:i/>
                <w:lang w:val="uk-UA"/>
              </w:rPr>
              <w:t>Назва дисципліни</w:t>
            </w:r>
          </w:p>
        </w:tc>
      </w:tr>
      <w:tr w:rsidR="00C31257" w:rsidRPr="008B31B3" w14:paraId="4AB90ADD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73F24E50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31B35763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482C4269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64FCA0FE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7ECC3AEA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37E28AEA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08F8098E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2E933832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60DFA510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5CEE2BE2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7BFD169E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3759B617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07AB7297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5757C35A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  <w:tr w:rsidR="00C31257" w:rsidRPr="008B31B3" w14:paraId="52A0F8E5" w14:textId="77777777" w:rsidTr="008913F5">
        <w:trPr>
          <w:gridAfter w:val="1"/>
          <w:wAfter w:w="8" w:type="dxa"/>
          <w:jc w:val="center"/>
        </w:trPr>
        <w:tc>
          <w:tcPr>
            <w:tcW w:w="562" w:type="dxa"/>
            <w:shd w:val="clear" w:color="auto" w:fill="auto"/>
          </w:tcPr>
          <w:p w14:paraId="3816754A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246" w:type="dxa"/>
            <w:shd w:val="clear" w:color="auto" w:fill="auto"/>
            <w:vAlign w:val="center"/>
          </w:tcPr>
          <w:p w14:paraId="509E58D8" w14:textId="77777777" w:rsidR="00C31257" w:rsidRPr="008B31B3" w:rsidRDefault="00C31257" w:rsidP="008913F5">
            <w:pPr>
              <w:rPr>
                <w:color w:val="000000"/>
                <w:lang w:val="uk-UA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14:paraId="65C342D0" w14:textId="77777777" w:rsidR="00C31257" w:rsidRPr="008B31B3" w:rsidRDefault="00C31257" w:rsidP="008913F5">
            <w:pPr>
              <w:jc w:val="center"/>
              <w:rPr>
                <w:lang w:val="uk-UA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14:paraId="0EE7186E" w14:textId="77777777" w:rsidR="00C31257" w:rsidRPr="008B31B3" w:rsidRDefault="00C31257" w:rsidP="008913F5">
            <w:pPr>
              <w:jc w:val="center"/>
              <w:rPr>
                <w:color w:val="000000"/>
                <w:lang w:val="uk-UA"/>
              </w:rPr>
            </w:pPr>
          </w:p>
        </w:tc>
      </w:tr>
    </w:tbl>
    <w:p w14:paraId="0479473B" w14:textId="77777777" w:rsidR="00C31257" w:rsidRDefault="00C31257" w:rsidP="00C31257">
      <w:pPr>
        <w:rPr>
          <w:lang w:val="uk-UA"/>
        </w:rPr>
      </w:pPr>
    </w:p>
    <w:p w14:paraId="3BAE5456" w14:textId="77777777" w:rsidR="00C31257" w:rsidRPr="00097D07" w:rsidRDefault="00C31257" w:rsidP="00C31257">
      <w:pPr>
        <w:rPr>
          <w:color w:val="FF0000"/>
          <w:lang w:val="uk-UA"/>
        </w:rPr>
      </w:pPr>
      <w:bookmarkStart w:id="0" w:name="_Hlk160446969"/>
      <w:r w:rsidRPr="00097D07">
        <w:rPr>
          <w:color w:val="FF0000"/>
          <w:lang w:val="uk-UA"/>
        </w:rPr>
        <w:t>Примітка:</w:t>
      </w:r>
    </w:p>
    <w:p w14:paraId="29E64009" w14:textId="77777777" w:rsidR="00C31257" w:rsidRDefault="00C31257" w:rsidP="00C31257">
      <w:pPr>
        <w:rPr>
          <w:lang w:val="uk-UA"/>
        </w:rPr>
      </w:pPr>
      <w:r w:rsidRPr="00097D07">
        <w:rPr>
          <w:color w:val="FF0000"/>
          <w:vertAlign w:val="superscript"/>
          <w:lang w:val="uk-UA"/>
        </w:rPr>
        <w:t>1</w:t>
      </w:r>
      <w:r>
        <w:rPr>
          <w:color w:val="FF0000"/>
          <w:lang w:val="uk-UA"/>
        </w:rPr>
        <w:t xml:space="preserve"> </w:t>
      </w:r>
      <w:r w:rsidRPr="00512CCB">
        <w:rPr>
          <w:color w:val="FF0000"/>
          <w:lang w:val="uk-UA"/>
        </w:rPr>
        <w:t>службова записка робиться для кожного курсу</w:t>
      </w:r>
      <w:r>
        <w:rPr>
          <w:color w:val="FF0000"/>
          <w:lang w:val="uk-UA"/>
        </w:rPr>
        <w:t xml:space="preserve"> </w:t>
      </w:r>
      <w:r w:rsidRPr="00512CCB">
        <w:rPr>
          <w:color w:val="FF0000"/>
          <w:lang w:val="uk-UA"/>
        </w:rPr>
        <w:t>окремо</w:t>
      </w:r>
    </w:p>
    <w:bookmarkEnd w:id="0"/>
    <w:p w14:paraId="0133561E" w14:textId="77777777" w:rsidR="00C31257" w:rsidRDefault="00C31257" w:rsidP="00C31257">
      <w:pPr>
        <w:rPr>
          <w:lang w:val="uk-UA"/>
        </w:rPr>
      </w:pPr>
    </w:p>
    <w:p w14:paraId="297B5CE5" w14:textId="77777777" w:rsidR="00C31257" w:rsidRDefault="00C31257" w:rsidP="00C31257">
      <w:pPr>
        <w:rPr>
          <w:lang w:val="uk-UA"/>
        </w:rPr>
      </w:pPr>
    </w:p>
    <w:p w14:paraId="7CA7862B" w14:textId="77777777" w:rsidR="00C31257" w:rsidRDefault="00C31257" w:rsidP="00C31257">
      <w:pPr>
        <w:rPr>
          <w:lang w:val="uk-UA"/>
        </w:rPr>
      </w:pPr>
    </w:p>
    <w:p w14:paraId="41D3282E" w14:textId="77777777" w:rsidR="00C31257" w:rsidRPr="009C09D4" w:rsidRDefault="00C31257" w:rsidP="00C31257">
      <w:pPr>
        <w:rPr>
          <w:lang w:val="uk-UA"/>
        </w:rPr>
      </w:pPr>
      <w:r>
        <w:rPr>
          <w:lang w:val="uk-UA"/>
        </w:rPr>
        <w:t xml:space="preserve">Директор </w:t>
      </w:r>
      <w:r w:rsidRPr="00147828">
        <w:rPr>
          <w:i/>
          <w:iCs/>
          <w:color w:val="00B0F0"/>
          <w:lang w:val="uk-UA"/>
        </w:rPr>
        <w:t>інституту</w:t>
      </w:r>
      <w:r w:rsidRPr="00147828">
        <w:rPr>
          <w:i/>
          <w:iCs/>
          <w:color w:val="00B0F0"/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</w:t>
      </w:r>
      <w:r>
        <w:rPr>
          <w:i/>
          <w:iCs/>
          <w:color w:val="00B0F0"/>
          <w:lang w:val="uk-UA"/>
        </w:rPr>
        <w:t xml:space="preserve">ПІБ                                           </w:t>
      </w:r>
    </w:p>
    <w:p w14:paraId="5CB93504" w14:textId="77777777" w:rsidR="00C31257" w:rsidRDefault="00C31257" w:rsidP="00C31257"/>
    <w:p w14:paraId="1AB3D8A9" w14:textId="77777777" w:rsidR="00593E16" w:rsidRDefault="00593E16"/>
    <w:sectPr w:rsidR="00593E16" w:rsidSect="00C20588">
      <w:headerReference w:type="default" r:id="rId5"/>
      <w:footerReference w:type="default" r:id="rId6"/>
      <w:pgSz w:w="11906" w:h="16838" w:code="9"/>
      <w:pgMar w:top="851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287181"/>
      <w:docPartObj>
        <w:docPartGallery w:val="Page Numbers (Bottom of Page)"/>
        <w:docPartUnique/>
      </w:docPartObj>
    </w:sdtPr>
    <w:sdtEndPr/>
    <w:sdtContent>
      <w:p w14:paraId="2014C678" w14:textId="77777777" w:rsidR="005F6FA8" w:rsidRDefault="00821E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0EA96E" w14:textId="77777777" w:rsidR="005F6FA8" w:rsidRDefault="00821E86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3BF28" w14:textId="77777777" w:rsidR="005F6FA8" w:rsidRPr="00AF5EA4" w:rsidRDefault="00821E86" w:rsidP="005F6FA8">
    <w:pPr>
      <w:spacing w:line="237" w:lineRule="auto"/>
      <w:jc w:val="right"/>
      <w:rPr>
        <w:b/>
        <w:bCs/>
        <w:lang w:val="uk-UA"/>
      </w:rPr>
    </w:pPr>
    <w:r w:rsidRPr="00AF5EA4">
      <w:rPr>
        <w:b/>
        <w:bCs/>
        <w:lang w:val="uk-UA"/>
      </w:rPr>
      <w:t xml:space="preserve">Додаток </w:t>
    </w:r>
    <w:r>
      <w:rPr>
        <w:b/>
        <w:bCs/>
        <w:lang w:val="uk-UA"/>
      </w:rPr>
      <w:t>Б</w:t>
    </w:r>
    <w:r w:rsidRPr="00AF5EA4">
      <w:rPr>
        <w:b/>
        <w:bCs/>
        <w:lang w:val="uk-UA"/>
      </w:rPr>
      <w:t xml:space="preserve"> до </w:t>
    </w:r>
    <w:r>
      <w:rPr>
        <w:b/>
        <w:bCs/>
        <w:lang w:val="uk-UA"/>
      </w:rPr>
      <w:t>Тимчасового порядку</w:t>
    </w:r>
  </w:p>
  <w:p w14:paraId="0439402B" w14:textId="77777777" w:rsidR="005F6FA8" w:rsidRDefault="00821E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70E56"/>
    <w:multiLevelType w:val="hybridMultilevel"/>
    <w:tmpl w:val="2998F138"/>
    <w:lvl w:ilvl="0" w:tplc="0D4A11E6">
      <w:start w:val="3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57"/>
    <w:rsid w:val="00593E16"/>
    <w:rsid w:val="00821E86"/>
    <w:rsid w:val="00C3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A5082"/>
  <w15:chartTrackingRefBased/>
  <w15:docId w15:val="{9CE1FD78-7A28-4BCA-97F6-AD5A3B3C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25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3125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12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312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125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НМВ</dc:creator>
  <cp:keywords/>
  <dc:description/>
  <cp:lastModifiedBy>НМВ</cp:lastModifiedBy>
  <cp:revision>1</cp:revision>
  <dcterms:created xsi:type="dcterms:W3CDTF">2025-01-06T11:41:00Z</dcterms:created>
  <dcterms:modified xsi:type="dcterms:W3CDTF">2025-01-06T15:30:00Z</dcterms:modified>
</cp:coreProperties>
</file>